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F5A" w:rsidRDefault="00994689" w:rsidP="001A1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:rsidR="00994689" w:rsidRDefault="00994689" w:rsidP="001A1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Лужский муниципальный район</w:t>
      </w:r>
    </w:p>
    <w:p w:rsidR="00994689" w:rsidRDefault="005101F3" w:rsidP="001A1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94689">
        <w:rPr>
          <w:rFonts w:ascii="Times New Roman" w:hAnsi="Times New Roman" w:cs="Times New Roman"/>
          <w:sz w:val="28"/>
          <w:szCs w:val="28"/>
        </w:rPr>
        <w:t xml:space="preserve">овет депутатов </w:t>
      </w:r>
      <w:r w:rsidR="001A1BF8">
        <w:rPr>
          <w:rFonts w:ascii="Times New Roman" w:hAnsi="Times New Roman" w:cs="Times New Roman"/>
          <w:sz w:val="28"/>
          <w:szCs w:val="28"/>
        </w:rPr>
        <w:t xml:space="preserve">Заклинского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94689" w:rsidRDefault="004F612D" w:rsidP="001A1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</w:t>
      </w:r>
      <w:r w:rsidR="00994689">
        <w:rPr>
          <w:rFonts w:ascii="Times New Roman" w:hAnsi="Times New Roman" w:cs="Times New Roman"/>
          <w:sz w:val="28"/>
          <w:szCs w:val="28"/>
        </w:rPr>
        <w:t>го созыва</w:t>
      </w:r>
    </w:p>
    <w:p w:rsidR="00994689" w:rsidRDefault="00994689" w:rsidP="001A1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689" w:rsidRPr="001A1BF8" w:rsidRDefault="00994689" w:rsidP="001A1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BF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A1BF8" w:rsidRDefault="001A1BF8" w:rsidP="001A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689" w:rsidRDefault="004F612D" w:rsidP="001A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55DA6">
        <w:rPr>
          <w:rFonts w:ascii="Times New Roman" w:hAnsi="Times New Roman" w:cs="Times New Roman"/>
          <w:sz w:val="28"/>
          <w:szCs w:val="28"/>
        </w:rPr>
        <w:t>14</w:t>
      </w:r>
      <w:r w:rsidR="001A1BF8">
        <w:rPr>
          <w:rFonts w:ascii="Times New Roman" w:hAnsi="Times New Roman" w:cs="Times New Roman"/>
          <w:sz w:val="28"/>
          <w:szCs w:val="28"/>
        </w:rPr>
        <w:t xml:space="preserve"> </w:t>
      </w:r>
      <w:r w:rsidR="004A4EB2">
        <w:rPr>
          <w:rFonts w:ascii="Times New Roman" w:hAnsi="Times New Roman" w:cs="Times New Roman"/>
          <w:sz w:val="28"/>
          <w:szCs w:val="28"/>
        </w:rPr>
        <w:t>апреля</w:t>
      </w:r>
      <w:r w:rsidR="001A1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B0E5A">
        <w:rPr>
          <w:rFonts w:ascii="Times New Roman" w:hAnsi="Times New Roman" w:cs="Times New Roman"/>
          <w:sz w:val="28"/>
          <w:szCs w:val="28"/>
        </w:rPr>
        <w:t>2</w:t>
      </w:r>
      <w:r w:rsidR="001A1BF8">
        <w:rPr>
          <w:rFonts w:ascii="Times New Roman" w:hAnsi="Times New Roman" w:cs="Times New Roman"/>
          <w:sz w:val="28"/>
          <w:szCs w:val="28"/>
        </w:rPr>
        <w:t xml:space="preserve"> </w:t>
      </w:r>
      <w:r w:rsidR="00994689">
        <w:rPr>
          <w:rFonts w:ascii="Times New Roman" w:hAnsi="Times New Roman" w:cs="Times New Roman"/>
          <w:sz w:val="28"/>
          <w:szCs w:val="28"/>
        </w:rPr>
        <w:t>№</w:t>
      </w:r>
      <w:r w:rsidR="00055DA6">
        <w:rPr>
          <w:rFonts w:ascii="Times New Roman" w:hAnsi="Times New Roman" w:cs="Times New Roman"/>
          <w:sz w:val="28"/>
          <w:szCs w:val="28"/>
        </w:rPr>
        <w:t>127</w:t>
      </w:r>
    </w:p>
    <w:p w:rsidR="001A1BF8" w:rsidRDefault="001A1BF8" w:rsidP="001A1BF8">
      <w:pPr>
        <w:spacing w:after="0" w:line="240" w:lineRule="auto"/>
        <w:ind w:right="4392"/>
        <w:rPr>
          <w:rFonts w:ascii="Times New Roman" w:hAnsi="Times New Roman" w:cs="Times New Roman"/>
          <w:b/>
          <w:i/>
          <w:sz w:val="24"/>
          <w:szCs w:val="24"/>
        </w:rPr>
      </w:pPr>
    </w:p>
    <w:p w:rsidR="004A4EB2" w:rsidRDefault="004A4EB2" w:rsidP="004A4EB2">
      <w:pPr>
        <w:spacing w:after="0"/>
        <w:ind w:right="3542"/>
        <w:rPr>
          <w:rFonts w:ascii="Times New Roman" w:hAnsi="Times New Roman" w:cs="Times New Roman"/>
          <w:b/>
          <w:i/>
        </w:rPr>
      </w:pPr>
      <w:r w:rsidRPr="004A4EB2">
        <w:rPr>
          <w:rFonts w:ascii="Times New Roman" w:hAnsi="Times New Roman" w:cs="Times New Roman"/>
          <w:b/>
          <w:i/>
        </w:rPr>
        <w:t>Об утверждении тарифов на ритуальные услуги, предоставляемые МУП «РАЙОННОЕ ЖИЛИЩНОЕ КОММУНАЛЬНОЕ ХОЗЯЙСТВО» на коммерческой основе на территории Заклинского сельского поселения Лужско</w:t>
      </w:r>
      <w:r>
        <w:rPr>
          <w:rFonts w:ascii="Times New Roman" w:hAnsi="Times New Roman" w:cs="Times New Roman"/>
          <w:b/>
          <w:i/>
        </w:rPr>
        <w:t>го района Ленинградской области</w:t>
      </w:r>
    </w:p>
    <w:p w:rsidR="004A4EB2" w:rsidRPr="004A4EB2" w:rsidRDefault="004A4EB2" w:rsidP="004A4EB2">
      <w:pPr>
        <w:spacing w:after="0"/>
        <w:ind w:right="3542"/>
        <w:rPr>
          <w:rFonts w:ascii="Times New Roman" w:hAnsi="Times New Roman" w:cs="Times New Roman"/>
          <w:b/>
          <w:i/>
        </w:rPr>
      </w:pPr>
    </w:p>
    <w:p w:rsidR="004A4EB2" w:rsidRPr="004A4EB2" w:rsidRDefault="004A4EB2" w:rsidP="004A4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4EB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12.01.1996 года №8-ФЗ «О погребении и похоронном деле», Положением «О погребении и похоронном деле на территории муниципального образования Заклинское сельское поселение Лужского муниципального района Ленинградской области», утверждённ</w:t>
      </w:r>
      <w:r w:rsidR="00D00BDA">
        <w:rPr>
          <w:rFonts w:ascii="Times New Roman" w:hAnsi="Times New Roman" w:cs="Times New Roman"/>
          <w:sz w:val="28"/>
          <w:szCs w:val="28"/>
        </w:rPr>
        <w:t>ым</w:t>
      </w:r>
      <w:r w:rsidRPr="004A4EB2">
        <w:rPr>
          <w:rFonts w:ascii="Times New Roman" w:hAnsi="Times New Roman" w:cs="Times New Roman"/>
          <w:sz w:val="28"/>
          <w:szCs w:val="28"/>
        </w:rPr>
        <w:t xml:space="preserve"> Решением сов</w:t>
      </w:r>
      <w:r w:rsidR="006C005C">
        <w:rPr>
          <w:rFonts w:ascii="Times New Roman" w:hAnsi="Times New Roman" w:cs="Times New Roman"/>
          <w:sz w:val="28"/>
          <w:szCs w:val="28"/>
        </w:rPr>
        <w:t>ета депутатов №83 от 11.04.2016</w:t>
      </w:r>
      <w:r w:rsidRPr="004A4EB2">
        <w:rPr>
          <w:rFonts w:ascii="Times New Roman" w:hAnsi="Times New Roman" w:cs="Times New Roman"/>
          <w:sz w:val="28"/>
          <w:szCs w:val="28"/>
        </w:rPr>
        <w:t>г., Уставом Заклинского сельского поселения, Совет депутатов</w:t>
      </w:r>
      <w:proofErr w:type="gramEnd"/>
      <w:r w:rsidRPr="004A4EB2">
        <w:rPr>
          <w:rFonts w:ascii="Times New Roman" w:hAnsi="Times New Roman" w:cs="Times New Roman"/>
          <w:sz w:val="28"/>
          <w:szCs w:val="28"/>
        </w:rPr>
        <w:t xml:space="preserve"> Заклинского сельского поселения</w:t>
      </w:r>
    </w:p>
    <w:p w:rsidR="004A4EB2" w:rsidRDefault="004A4EB2" w:rsidP="004A4EB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4A4EB2" w:rsidRPr="004A4EB2" w:rsidRDefault="004A4EB2" w:rsidP="004A4EB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eastAsiaTheme="minorHAnsi"/>
          <w:b/>
          <w:sz w:val="28"/>
          <w:szCs w:val="28"/>
          <w:lang w:eastAsia="en-US"/>
        </w:rPr>
      </w:pPr>
      <w:r w:rsidRPr="004A4EB2">
        <w:rPr>
          <w:rFonts w:eastAsiaTheme="minorHAnsi"/>
          <w:b/>
          <w:sz w:val="28"/>
          <w:szCs w:val="28"/>
          <w:lang w:eastAsia="en-US"/>
        </w:rPr>
        <w:t>РЕШИЛ:</w:t>
      </w:r>
    </w:p>
    <w:p w:rsidR="004A4EB2" w:rsidRDefault="004A4EB2" w:rsidP="004A4EB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4A4EB2" w:rsidRPr="004A4EB2" w:rsidRDefault="004A4EB2" w:rsidP="004A4EB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D00BDA">
        <w:rPr>
          <w:rFonts w:eastAsiaTheme="minorHAnsi"/>
          <w:sz w:val="28"/>
          <w:szCs w:val="28"/>
          <w:lang w:eastAsia="en-US"/>
        </w:rPr>
        <w:t>Утвердить</w:t>
      </w:r>
      <w:r w:rsidRPr="004A4EB2">
        <w:rPr>
          <w:rFonts w:eastAsiaTheme="minorHAnsi"/>
          <w:sz w:val="28"/>
          <w:szCs w:val="28"/>
          <w:lang w:eastAsia="en-US"/>
        </w:rPr>
        <w:t xml:space="preserve"> тарифы на услуги, оказываемые МУНИЦИПАЛЬНЫМ УНИТАРНЫМ ПРЕДПРИЯТИЕМ «РАЙОННОЕ ЖИЛИЩНОЕ КОММУНАЛЬНОЕ ХОЗЯЙСТВО» (Приложение №1).</w:t>
      </w:r>
    </w:p>
    <w:p w:rsidR="004A4EB2" w:rsidRPr="004A4EB2" w:rsidRDefault="004A4EB2" w:rsidP="004A4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EB2">
        <w:rPr>
          <w:rFonts w:ascii="Times New Roman" w:hAnsi="Times New Roman" w:cs="Times New Roman"/>
          <w:sz w:val="28"/>
          <w:szCs w:val="28"/>
        </w:rPr>
        <w:t xml:space="preserve">2.Настоящее </w:t>
      </w:r>
      <w:r>
        <w:rPr>
          <w:rFonts w:ascii="Times New Roman" w:hAnsi="Times New Roman" w:cs="Times New Roman"/>
          <w:sz w:val="28"/>
          <w:szCs w:val="28"/>
        </w:rPr>
        <w:t>Решение подлежит опубликованию на официальном сайт</w:t>
      </w:r>
      <w:r w:rsidR="009975A2">
        <w:rPr>
          <w:rFonts w:ascii="Times New Roman" w:hAnsi="Times New Roman" w:cs="Times New Roman"/>
          <w:sz w:val="28"/>
          <w:szCs w:val="28"/>
        </w:rPr>
        <w:t>е администрации Заклинского сел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975A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кого поселения и</w:t>
      </w:r>
      <w:r w:rsidRPr="004A4EB2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4A4EB2" w:rsidRPr="004A4EB2" w:rsidRDefault="004A4EB2" w:rsidP="004A4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EB2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4A4E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A4EB2">
        <w:rPr>
          <w:rFonts w:ascii="Times New Roman" w:hAnsi="Times New Roman" w:cs="Times New Roman"/>
          <w:sz w:val="28"/>
          <w:szCs w:val="28"/>
        </w:rPr>
        <w:t xml:space="preserve"> исполнением решения оставляю за собой.</w:t>
      </w:r>
    </w:p>
    <w:p w:rsidR="004A4EB2" w:rsidRPr="004A4EB2" w:rsidRDefault="004A4EB2" w:rsidP="004A4EB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1A1BF8" w:rsidRDefault="001A1BF8" w:rsidP="001A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4EB5" w:rsidRPr="0099119F" w:rsidRDefault="00DB4EB5" w:rsidP="001A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54"/>
        <w:gridCol w:w="2883"/>
      </w:tblGrid>
      <w:tr w:rsidR="00DB4EB5" w:rsidRPr="00DB4EB5" w:rsidTr="001B0CF7">
        <w:tc>
          <w:tcPr>
            <w:tcW w:w="7479" w:type="dxa"/>
            <w:shd w:val="clear" w:color="auto" w:fill="auto"/>
            <w:vAlign w:val="center"/>
          </w:tcPr>
          <w:p w:rsidR="00DB4EB5" w:rsidRPr="00DB4EB5" w:rsidRDefault="00DB4EB5" w:rsidP="00DB4EB5">
            <w:pPr>
              <w:tabs>
                <w:tab w:val="num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EB5">
              <w:rPr>
                <w:rFonts w:ascii="Times New Roman" w:hAnsi="Times New Roman" w:cs="Times New Roman"/>
                <w:b/>
                <w:sz w:val="28"/>
                <w:szCs w:val="28"/>
              </w:rPr>
              <w:t>Глава Заклинского сельского поселения,</w:t>
            </w:r>
          </w:p>
          <w:p w:rsidR="00DB4EB5" w:rsidRPr="00DB4EB5" w:rsidRDefault="00DB4EB5" w:rsidP="00DB4EB5">
            <w:pPr>
              <w:tabs>
                <w:tab w:val="num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B4EB5">
              <w:rPr>
                <w:rFonts w:ascii="Times New Roman" w:hAnsi="Times New Roman" w:cs="Times New Roman"/>
                <w:b/>
                <w:sz w:val="28"/>
                <w:szCs w:val="28"/>
              </w:rPr>
              <w:t>исполняющий</w:t>
            </w:r>
            <w:proofErr w:type="gramEnd"/>
            <w:r w:rsidRPr="00DB4E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полномочия председателя</w:t>
            </w:r>
          </w:p>
          <w:p w:rsidR="00DB4EB5" w:rsidRPr="00DB4EB5" w:rsidRDefault="00DB4EB5" w:rsidP="00DB4E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EB5">
              <w:rPr>
                <w:rFonts w:ascii="Times New Roman" w:hAnsi="Times New Roman" w:cs="Times New Roman"/>
                <w:b/>
                <w:sz w:val="28"/>
                <w:szCs w:val="28"/>
              </w:rPr>
              <w:t>совета депутатов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DB4EB5" w:rsidRPr="00DB4EB5" w:rsidRDefault="00DB4EB5" w:rsidP="001B0CF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EB5">
              <w:rPr>
                <w:rFonts w:ascii="Times New Roman" w:hAnsi="Times New Roman" w:cs="Times New Roman"/>
                <w:b/>
                <w:sz w:val="28"/>
                <w:szCs w:val="28"/>
              </w:rPr>
              <w:t>А.А. Михайлов</w:t>
            </w:r>
          </w:p>
        </w:tc>
      </w:tr>
    </w:tbl>
    <w:p w:rsidR="004A4EB2" w:rsidRDefault="004A4EB2" w:rsidP="00DB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EB2" w:rsidRDefault="004A4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A4EB2" w:rsidRPr="00730B00" w:rsidRDefault="004A4EB2" w:rsidP="00730B00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30B00">
        <w:rPr>
          <w:rFonts w:ascii="Times New Roman" w:hAnsi="Times New Roman" w:cs="Times New Roman"/>
          <w:i/>
          <w:sz w:val="20"/>
          <w:szCs w:val="20"/>
        </w:rPr>
        <w:lastRenderedPageBreak/>
        <w:t xml:space="preserve">Приложение №1 </w:t>
      </w:r>
    </w:p>
    <w:p w:rsidR="004A4EB2" w:rsidRPr="00730B00" w:rsidRDefault="004A4EB2" w:rsidP="00730B00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30B00">
        <w:rPr>
          <w:rFonts w:ascii="Times New Roman" w:hAnsi="Times New Roman" w:cs="Times New Roman"/>
          <w:i/>
          <w:sz w:val="20"/>
          <w:szCs w:val="20"/>
        </w:rPr>
        <w:t>к Решению совета депутатов</w:t>
      </w:r>
    </w:p>
    <w:p w:rsidR="004A4EB2" w:rsidRPr="00730B00" w:rsidRDefault="004A4EB2" w:rsidP="00730B00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30B00">
        <w:rPr>
          <w:rFonts w:ascii="Times New Roman" w:hAnsi="Times New Roman" w:cs="Times New Roman"/>
          <w:i/>
          <w:sz w:val="20"/>
          <w:szCs w:val="20"/>
        </w:rPr>
        <w:t>муниципального образования</w:t>
      </w:r>
    </w:p>
    <w:p w:rsidR="004A4EB2" w:rsidRPr="00730B00" w:rsidRDefault="004A4EB2" w:rsidP="00730B00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30B00">
        <w:rPr>
          <w:rFonts w:ascii="Times New Roman" w:hAnsi="Times New Roman" w:cs="Times New Roman"/>
          <w:i/>
          <w:sz w:val="20"/>
          <w:szCs w:val="20"/>
        </w:rPr>
        <w:t>Заклинское сельское поселение</w:t>
      </w:r>
    </w:p>
    <w:p w:rsidR="004A4EB2" w:rsidRPr="00730B00" w:rsidRDefault="004A4EB2" w:rsidP="00730B00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30B00">
        <w:rPr>
          <w:rFonts w:ascii="Times New Roman" w:hAnsi="Times New Roman" w:cs="Times New Roman"/>
          <w:i/>
          <w:sz w:val="20"/>
          <w:szCs w:val="20"/>
        </w:rPr>
        <w:t>Лужского муниципального района</w:t>
      </w:r>
    </w:p>
    <w:p w:rsidR="004A4EB2" w:rsidRDefault="004A4EB2" w:rsidP="00730B00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30B00">
        <w:rPr>
          <w:rFonts w:ascii="Times New Roman" w:hAnsi="Times New Roman" w:cs="Times New Roman"/>
          <w:i/>
          <w:sz w:val="20"/>
          <w:szCs w:val="20"/>
        </w:rPr>
        <w:t>Ленинградской области</w:t>
      </w:r>
    </w:p>
    <w:p w:rsidR="00744AAC" w:rsidRPr="00730B00" w:rsidRDefault="00744AAC" w:rsidP="00730B00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№</w:t>
      </w:r>
      <w:r w:rsidR="00055DA6">
        <w:rPr>
          <w:rFonts w:ascii="Times New Roman" w:hAnsi="Times New Roman" w:cs="Times New Roman"/>
          <w:i/>
          <w:sz w:val="20"/>
          <w:szCs w:val="20"/>
        </w:rPr>
        <w:t>127</w:t>
      </w:r>
      <w:r>
        <w:rPr>
          <w:rFonts w:ascii="Times New Roman" w:hAnsi="Times New Roman" w:cs="Times New Roman"/>
          <w:i/>
          <w:sz w:val="20"/>
          <w:szCs w:val="20"/>
        </w:rPr>
        <w:t xml:space="preserve"> от </w:t>
      </w:r>
      <w:r w:rsidR="00055DA6">
        <w:rPr>
          <w:rFonts w:ascii="Times New Roman" w:hAnsi="Times New Roman" w:cs="Times New Roman"/>
          <w:i/>
          <w:sz w:val="20"/>
          <w:szCs w:val="20"/>
        </w:rPr>
        <w:t>14</w:t>
      </w:r>
      <w:r>
        <w:rPr>
          <w:rFonts w:ascii="Times New Roman" w:hAnsi="Times New Roman" w:cs="Times New Roman"/>
          <w:i/>
          <w:sz w:val="20"/>
          <w:szCs w:val="20"/>
        </w:rPr>
        <w:t xml:space="preserve"> апреля 2022г.</w:t>
      </w:r>
    </w:p>
    <w:p w:rsidR="004A4EB2" w:rsidRDefault="004A4EB2" w:rsidP="00730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4AAC" w:rsidRPr="00744AAC" w:rsidRDefault="00744AAC" w:rsidP="00744AAC">
      <w:pPr>
        <w:spacing w:after="0"/>
        <w:jc w:val="center"/>
        <w:rPr>
          <w:rFonts w:ascii="Times New Roman" w:hAnsi="Times New Roman" w:cs="Times New Roman"/>
          <w:b/>
        </w:rPr>
      </w:pPr>
      <w:r w:rsidRPr="00744AAC">
        <w:rPr>
          <w:rFonts w:ascii="Times New Roman" w:hAnsi="Times New Roman" w:cs="Times New Roman"/>
          <w:b/>
        </w:rPr>
        <w:t>ТАРИФЫ</w:t>
      </w:r>
    </w:p>
    <w:p w:rsidR="00744AAC" w:rsidRDefault="00744AAC" w:rsidP="00744AAC">
      <w:pPr>
        <w:spacing w:after="0"/>
        <w:jc w:val="center"/>
        <w:rPr>
          <w:rFonts w:ascii="Times New Roman" w:hAnsi="Times New Roman" w:cs="Times New Roman"/>
        </w:rPr>
      </w:pPr>
      <w:r w:rsidRPr="001F36FC">
        <w:rPr>
          <w:rFonts w:ascii="Times New Roman" w:hAnsi="Times New Roman" w:cs="Times New Roman"/>
        </w:rPr>
        <w:t>на ритуальные услуги,</w:t>
      </w:r>
      <w:r>
        <w:rPr>
          <w:rFonts w:ascii="Times New Roman" w:hAnsi="Times New Roman" w:cs="Times New Roman"/>
        </w:rPr>
        <w:t xml:space="preserve"> </w:t>
      </w:r>
      <w:r w:rsidRPr="001F36FC">
        <w:rPr>
          <w:rFonts w:ascii="Times New Roman" w:hAnsi="Times New Roman" w:cs="Times New Roman"/>
        </w:rPr>
        <w:t>предоставляемые МУП «РАЙОННОЕ ЖИЛИЩНОЕ КОММУНАЛЬНОЕ ХОЗЯЙСТВО»</w:t>
      </w:r>
      <w:r>
        <w:rPr>
          <w:rFonts w:ascii="Times New Roman" w:hAnsi="Times New Roman" w:cs="Times New Roman"/>
        </w:rPr>
        <w:t xml:space="preserve"> </w:t>
      </w:r>
      <w:r w:rsidRPr="001F36FC">
        <w:rPr>
          <w:rFonts w:ascii="Times New Roman" w:hAnsi="Times New Roman" w:cs="Times New Roman"/>
        </w:rPr>
        <w:t>на коммерческой основе</w:t>
      </w:r>
      <w:r>
        <w:rPr>
          <w:rFonts w:ascii="Times New Roman" w:hAnsi="Times New Roman" w:cs="Times New Roman"/>
        </w:rPr>
        <w:t xml:space="preserve"> на территории Заклинского сельского поселения Лужского района Ленинградской области.</w:t>
      </w:r>
    </w:p>
    <w:p w:rsidR="00744AAC" w:rsidRDefault="00744AAC" w:rsidP="00744AA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(размер платы указан с учетом НДС)</w:t>
      </w:r>
    </w:p>
    <w:p w:rsidR="00744AAC" w:rsidRDefault="00744AAC" w:rsidP="00744AAC">
      <w:pPr>
        <w:spacing w:after="0"/>
        <w:rPr>
          <w:rFonts w:ascii="Times New Roman" w:hAnsi="Times New Roman" w:cs="Times New Roman"/>
        </w:rPr>
      </w:pPr>
    </w:p>
    <w:tbl>
      <w:tblPr>
        <w:tblW w:w="9716" w:type="dxa"/>
        <w:tblInd w:w="421" w:type="dxa"/>
        <w:tblLook w:val="04A0" w:firstRow="1" w:lastRow="0" w:firstColumn="1" w:lastColumn="0" w:noHBand="0" w:noVBand="1"/>
      </w:tblPr>
      <w:tblGrid>
        <w:gridCol w:w="522"/>
        <w:gridCol w:w="5969"/>
        <w:gridCol w:w="1667"/>
        <w:gridCol w:w="1558"/>
      </w:tblGrid>
      <w:tr w:rsidR="00744AAC" w:rsidRPr="00971DE7" w:rsidTr="00744AAC">
        <w:trPr>
          <w:trHeight w:val="30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744AAC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744AA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№ </w:t>
            </w:r>
            <w:proofErr w:type="gramStart"/>
            <w:r w:rsidRPr="00744AA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</w:t>
            </w:r>
            <w:proofErr w:type="gramEnd"/>
            <w:r w:rsidRPr="00744AA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/п</w:t>
            </w:r>
          </w:p>
        </w:tc>
        <w:tc>
          <w:tcPr>
            <w:tcW w:w="5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Единица </w:t>
            </w:r>
            <w:r w:rsidRPr="00971D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изм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ерения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Цена</w:t>
            </w:r>
          </w:p>
        </w:tc>
      </w:tr>
      <w:tr w:rsidR="00744AAC" w:rsidRPr="00971DE7" w:rsidTr="00744AAC">
        <w:trPr>
          <w:trHeight w:val="480"/>
        </w:trPr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AAC" w:rsidRPr="00971DE7" w:rsidRDefault="00744AAC" w:rsidP="00773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7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Захоронение гроба*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AAC" w:rsidRPr="00971DE7" w:rsidRDefault="00744AAC" w:rsidP="00773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AAC" w:rsidRPr="00971DE7" w:rsidRDefault="00744AAC" w:rsidP="00773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4AAC" w:rsidRPr="00971DE7" w:rsidTr="00744AAC">
        <w:trPr>
          <w:trHeight w:val="61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7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596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Рытье могилы для гроба ручным способом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погребение на свободном месте **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мог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9500,00</w:t>
            </w:r>
          </w:p>
        </w:tc>
      </w:tr>
      <w:tr w:rsidR="00744AAC" w:rsidRPr="00971DE7" w:rsidTr="00744AAC">
        <w:trPr>
          <w:trHeight w:val="63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7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5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Рытье могилы для гроба и погребение в родственную могилу **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мог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9500,00</w:t>
            </w:r>
          </w:p>
        </w:tc>
      </w:tr>
      <w:tr w:rsidR="00744AAC" w:rsidRPr="00971DE7" w:rsidTr="00744AAC">
        <w:trPr>
          <w:trHeight w:val="6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7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5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могилы для погреб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ения на свободное место с изготовлением</w:t>
            </w: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сборн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</w:t>
            </w: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короба **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мог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23450,00</w:t>
            </w:r>
          </w:p>
        </w:tc>
      </w:tr>
      <w:tr w:rsidR="00744AAC" w:rsidRPr="00971DE7" w:rsidTr="00744AAC">
        <w:trPr>
          <w:trHeight w:val="637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7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5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могилы для гроба и погребение в родств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енную могилу с изготовлением</w:t>
            </w: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сборн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</w:t>
            </w: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короба **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мог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23450,00</w:t>
            </w:r>
          </w:p>
        </w:tc>
      </w:tr>
      <w:tr w:rsidR="00744AAC" w:rsidRPr="00971DE7" w:rsidTr="00744AAC">
        <w:trPr>
          <w:trHeight w:val="40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7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5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Выход специалиста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280,00</w:t>
            </w:r>
          </w:p>
        </w:tc>
      </w:tr>
      <w:tr w:rsidR="00744AAC" w:rsidRPr="00971DE7" w:rsidTr="00744AAC">
        <w:trPr>
          <w:trHeight w:val="3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7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 </w:t>
            </w:r>
          </w:p>
        </w:tc>
        <w:tc>
          <w:tcPr>
            <w:tcW w:w="5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документов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</w:tr>
      <w:tr w:rsidR="00744AAC" w:rsidRPr="00971DE7" w:rsidTr="00744AAC">
        <w:trPr>
          <w:trHeight w:val="6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7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5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грунтово</w:t>
            </w: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-песчаной смеси для погребения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мог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</w:tr>
      <w:tr w:rsidR="00744AAC" w:rsidRPr="00971DE7" w:rsidTr="00744AAC">
        <w:trPr>
          <w:trHeight w:val="40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7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5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Разовая уборка могилы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300,00</w:t>
            </w:r>
          </w:p>
        </w:tc>
      </w:tr>
      <w:tr w:rsidR="00744AAC" w:rsidRPr="00971DE7" w:rsidTr="00744AAC">
        <w:trPr>
          <w:trHeight w:val="39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7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5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Обивка тканью дер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евянного</w:t>
            </w: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ороба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мог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2500,00</w:t>
            </w:r>
          </w:p>
        </w:tc>
      </w:tr>
      <w:tr w:rsidR="00744AAC" w:rsidRPr="00971DE7" w:rsidTr="00744AAC">
        <w:trPr>
          <w:trHeight w:val="39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7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5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лапником места захоронения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3500,00</w:t>
            </w:r>
          </w:p>
        </w:tc>
      </w:tr>
      <w:tr w:rsidR="00744AAC" w:rsidRPr="00971DE7" w:rsidTr="00744AAC">
        <w:trPr>
          <w:trHeight w:val="39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7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5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Поднос гроба до 20 метров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1000,00</w:t>
            </w:r>
          </w:p>
        </w:tc>
      </w:tr>
      <w:tr w:rsidR="00744AAC" w:rsidRPr="00971DE7" w:rsidTr="00744AAC">
        <w:trPr>
          <w:trHeight w:val="39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7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5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Поднос гроба свыше 20 метров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1500,00</w:t>
            </w:r>
          </w:p>
        </w:tc>
      </w:tr>
      <w:tr w:rsidR="00744AAC" w:rsidRPr="00971DE7" w:rsidTr="00744AAC">
        <w:trPr>
          <w:trHeight w:val="40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7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5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Поднос гроба при отпевании в церкви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1500,00</w:t>
            </w:r>
          </w:p>
        </w:tc>
      </w:tr>
      <w:tr w:rsidR="00744AAC" w:rsidRPr="00971DE7" w:rsidTr="00744AAC">
        <w:trPr>
          <w:trHeight w:val="49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AAC" w:rsidRPr="00971DE7" w:rsidRDefault="00744AAC" w:rsidP="00773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Захоронение урны*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4AAC" w:rsidRPr="00971DE7" w:rsidTr="00744AAC">
        <w:trPr>
          <w:trHeight w:val="5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7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5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могилы для урны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прахом и погребение в родственную</w:t>
            </w: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могилу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мог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3100,00</w:t>
            </w:r>
          </w:p>
        </w:tc>
      </w:tr>
      <w:tr w:rsidR="00744AAC" w:rsidRPr="00971DE7" w:rsidTr="00744AAC">
        <w:trPr>
          <w:trHeight w:val="6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7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могилы для урны с прахом и погребение на свободное место</w:t>
            </w:r>
          </w:p>
        </w:tc>
        <w:tc>
          <w:tcPr>
            <w:tcW w:w="16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3100,00</w:t>
            </w:r>
          </w:p>
        </w:tc>
      </w:tr>
      <w:tr w:rsidR="00744AAC" w:rsidRPr="00971DE7" w:rsidTr="00744AAC">
        <w:trPr>
          <w:trHeight w:val="480"/>
        </w:trPr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7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Установка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4AAC" w:rsidRPr="00971DE7" w:rsidTr="00744AAC">
        <w:trPr>
          <w:trHeight w:val="40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7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59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раковины и креста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2500,00</w:t>
            </w:r>
          </w:p>
        </w:tc>
      </w:tr>
      <w:tr w:rsidR="00744AAC" w:rsidRPr="00971DE7" w:rsidTr="00744AAC">
        <w:trPr>
          <w:trHeight w:val="37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7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5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стелы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шт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</w:tr>
      <w:tr w:rsidR="00744AAC" w:rsidRPr="00971DE7" w:rsidTr="00744AAC">
        <w:trPr>
          <w:trHeight w:val="3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7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5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деревянного</w:t>
            </w: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креста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шт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</w:tr>
      <w:tr w:rsidR="00744AAC" w:rsidRPr="00971DE7" w:rsidTr="00744AAC">
        <w:trPr>
          <w:trHeight w:val="40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Снятие*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4AAC" w:rsidRPr="00971DE7" w:rsidTr="00744AAC">
        <w:trPr>
          <w:trHeight w:val="30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7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</w:t>
            </w:r>
          </w:p>
        </w:tc>
        <w:tc>
          <w:tcPr>
            <w:tcW w:w="5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Снятие </w:t>
            </w:r>
            <w:proofErr w:type="gramStart"/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ж/б</w:t>
            </w:r>
            <w:proofErr w:type="gramEnd"/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раковины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1200,00</w:t>
            </w:r>
          </w:p>
        </w:tc>
      </w:tr>
      <w:tr w:rsidR="00744AAC" w:rsidRPr="00971DE7" w:rsidTr="00744AAC">
        <w:trPr>
          <w:trHeight w:val="3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7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5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Снятие </w:t>
            </w:r>
            <w:proofErr w:type="gramStart"/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ж/б</w:t>
            </w:r>
            <w:proofErr w:type="gramEnd"/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креста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</w:tr>
      <w:tr w:rsidR="00744AAC" w:rsidRPr="00971DE7" w:rsidTr="00744AAC">
        <w:trPr>
          <w:trHeight w:val="3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7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5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Снятие металлической</w:t>
            </w: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ограды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</w:tr>
      <w:tr w:rsidR="00744AAC" w:rsidRPr="00971DE7" w:rsidTr="00744AAC">
        <w:trPr>
          <w:trHeight w:val="34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7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</w:p>
        </w:tc>
        <w:tc>
          <w:tcPr>
            <w:tcW w:w="5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Снятие памятника до 100 кг.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3500,00</w:t>
            </w:r>
          </w:p>
        </w:tc>
      </w:tr>
      <w:tr w:rsidR="00744AAC" w:rsidRPr="00971DE7" w:rsidTr="00744AAC">
        <w:trPr>
          <w:trHeight w:val="36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7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5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Снятие памятника от 100 кг</w:t>
            </w:r>
            <w:proofErr w:type="gramStart"/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End"/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250 кг.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6000,00</w:t>
            </w:r>
          </w:p>
        </w:tc>
      </w:tr>
      <w:tr w:rsidR="00744AAC" w:rsidRPr="00971DE7" w:rsidTr="00744AAC">
        <w:trPr>
          <w:trHeight w:val="3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7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5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Снятие памятника от 250 кг</w:t>
            </w:r>
            <w:proofErr w:type="gramStart"/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End"/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500 кг.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12850,00</w:t>
            </w:r>
          </w:p>
        </w:tc>
      </w:tr>
      <w:tr w:rsidR="00744AAC" w:rsidRPr="00971DE7" w:rsidTr="00744AAC">
        <w:trPr>
          <w:trHeight w:val="3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7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7. </w:t>
            </w:r>
          </w:p>
        </w:tc>
        <w:tc>
          <w:tcPr>
            <w:tcW w:w="5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Снятие </w:t>
            </w:r>
            <w:proofErr w:type="gramStart"/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ж/б</w:t>
            </w:r>
            <w:proofErr w:type="gramEnd"/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поребрика</w:t>
            </w:r>
            <w:proofErr w:type="spellEnd"/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1800,00</w:t>
            </w:r>
          </w:p>
        </w:tc>
      </w:tr>
      <w:tr w:rsidR="00744AAC" w:rsidRPr="00971DE7" w:rsidTr="00744AAC">
        <w:trPr>
          <w:trHeight w:val="6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7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5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Снятие гранитного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 мраморного цветника с укреплённого</w:t>
            </w: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сновани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1300,00</w:t>
            </w:r>
          </w:p>
        </w:tc>
      </w:tr>
      <w:tr w:rsidR="00744AAC" w:rsidRPr="00971DE7" w:rsidTr="00744AAC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7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Эксгумация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4AAC" w:rsidRPr="00971DE7" w:rsidTr="00744AAC">
        <w:trPr>
          <w:trHeight w:val="6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7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5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Эксгумация те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 (давность захоронения от 1 года</w:t>
            </w: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5 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</w:t>
            </w: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мог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24150,00</w:t>
            </w:r>
          </w:p>
        </w:tc>
      </w:tr>
      <w:tr w:rsidR="00744AAC" w:rsidRPr="00971DE7" w:rsidTr="00744AAC">
        <w:trPr>
          <w:trHeight w:val="5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7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5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Эксгумация тела (давно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сть захоронения от 5 лет до 10 лет</w:t>
            </w: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мог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21800,00</w:t>
            </w:r>
          </w:p>
        </w:tc>
      </w:tr>
      <w:tr w:rsidR="00744AAC" w:rsidRPr="00971DE7" w:rsidTr="00744AAC">
        <w:trPr>
          <w:trHeight w:val="5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7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5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Эксгумация тел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(давность захоронения от 10 лет</w:t>
            </w: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выше)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мог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AAC" w:rsidRPr="00971DE7" w:rsidRDefault="00744AAC" w:rsidP="0074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71D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20800,00</w:t>
            </w:r>
          </w:p>
        </w:tc>
      </w:tr>
    </w:tbl>
    <w:p w:rsidR="00744AAC" w:rsidRDefault="006C005C" w:rsidP="00744AAC">
      <w:pPr>
        <w:spacing w:after="0"/>
        <w:rPr>
          <w:rFonts w:ascii="Times New Roman" w:hAnsi="Times New Roman" w:cs="Times New Roman"/>
        </w:rPr>
      </w:pPr>
      <w:r>
        <w:rPr>
          <w:noProof/>
        </w:rPr>
        <w:pict>
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95pt,-379.2pt" to="44.7pt,-3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" strokecolor="black [3040]"/>
        </w:pict>
      </w:r>
    </w:p>
    <w:p w:rsidR="00744AAC" w:rsidRDefault="00744AAC" w:rsidP="00744AAC">
      <w:pPr>
        <w:spacing w:after="0"/>
        <w:rPr>
          <w:rFonts w:ascii="Times New Roman" w:hAnsi="Times New Roman" w:cs="Times New Roman"/>
        </w:rPr>
      </w:pPr>
    </w:p>
    <w:p w:rsidR="00744AAC" w:rsidRDefault="00744AAC" w:rsidP="00744AA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- в зимнее время, в выходные и праздничные дни (т.е. в период с 01 ноября по 01 апреля) применяется коэффициент удорожания</w:t>
      </w:r>
      <w:proofErr w:type="gramStart"/>
      <w:r>
        <w:rPr>
          <w:rFonts w:ascii="Times New Roman" w:hAnsi="Times New Roman" w:cs="Times New Roman"/>
        </w:rPr>
        <w:t xml:space="preserve"> К</w:t>
      </w:r>
      <w:proofErr w:type="gramEnd"/>
      <w:r>
        <w:rPr>
          <w:rFonts w:ascii="Times New Roman" w:hAnsi="Times New Roman" w:cs="Times New Roman"/>
        </w:rPr>
        <w:t xml:space="preserve"> = 1,35.</w:t>
      </w:r>
    </w:p>
    <w:p w:rsidR="00744AAC" w:rsidRDefault="00744AAC" w:rsidP="00744AAC">
      <w:pPr>
        <w:spacing w:after="0"/>
        <w:rPr>
          <w:rFonts w:ascii="Times New Roman" w:hAnsi="Times New Roman" w:cs="Times New Roman"/>
        </w:rPr>
      </w:pPr>
    </w:p>
    <w:p w:rsidR="00744AAC" w:rsidRDefault="00744AAC" w:rsidP="00744AA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*/** - за сложность выполняемых работ (корни, арматуры, камни, бетон, и т.д.) применяется коэффициент удорожания</w:t>
      </w:r>
      <w:proofErr w:type="gramStart"/>
      <w:r>
        <w:rPr>
          <w:rFonts w:ascii="Times New Roman" w:hAnsi="Times New Roman" w:cs="Times New Roman"/>
        </w:rPr>
        <w:t xml:space="preserve"> К</w:t>
      </w:r>
      <w:proofErr w:type="gramEnd"/>
      <w:r>
        <w:rPr>
          <w:rFonts w:ascii="Times New Roman" w:hAnsi="Times New Roman" w:cs="Times New Roman"/>
        </w:rPr>
        <w:t xml:space="preserve"> = 1,15.</w:t>
      </w:r>
    </w:p>
    <w:p w:rsidR="00CE3E72" w:rsidRPr="00BB3EED" w:rsidRDefault="00CE3E72" w:rsidP="00744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E3E72" w:rsidRPr="00BB3EED" w:rsidSect="00055DA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195F"/>
    <w:rsid w:val="00044F0A"/>
    <w:rsid w:val="00055DA6"/>
    <w:rsid w:val="00095EDA"/>
    <w:rsid w:val="000C6EB0"/>
    <w:rsid w:val="00137C6B"/>
    <w:rsid w:val="00155291"/>
    <w:rsid w:val="00172FCE"/>
    <w:rsid w:val="00176D58"/>
    <w:rsid w:val="001A1BF8"/>
    <w:rsid w:val="001B0E5A"/>
    <w:rsid w:val="002114EB"/>
    <w:rsid w:val="0022761A"/>
    <w:rsid w:val="00286969"/>
    <w:rsid w:val="002A0F52"/>
    <w:rsid w:val="00343C45"/>
    <w:rsid w:val="004975E0"/>
    <w:rsid w:val="004A4EB2"/>
    <w:rsid w:val="004B6D40"/>
    <w:rsid w:val="004D7DC8"/>
    <w:rsid w:val="004F612D"/>
    <w:rsid w:val="005052DA"/>
    <w:rsid w:val="005101F3"/>
    <w:rsid w:val="0053233E"/>
    <w:rsid w:val="005409E0"/>
    <w:rsid w:val="00556126"/>
    <w:rsid w:val="005A1B8A"/>
    <w:rsid w:val="005F195F"/>
    <w:rsid w:val="006B633D"/>
    <w:rsid w:val="006C005C"/>
    <w:rsid w:val="006D2FD7"/>
    <w:rsid w:val="006D76A4"/>
    <w:rsid w:val="006F2F8D"/>
    <w:rsid w:val="006F5D45"/>
    <w:rsid w:val="00721AF0"/>
    <w:rsid w:val="00730B00"/>
    <w:rsid w:val="00730E82"/>
    <w:rsid w:val="00744AAC"/>
    <w:rsid w:val="00786E99"/>
    <w:rsid w:val="007D66C2"/>
    <w:rsid w:val="00865F70"/>
    <w:rsid w:val="00872C85"/>
    <w:rsid w:val="008A1875"/>
    <w:rsid w:val="008F630A"/>
    <w:rsid w:val="00907D02"/>
    <w:rsid w:val="009622F0"/>
    <w:rsid w:val="00965E21"/>
    <w:rsid w:val="00967CD0"/>
    <w:rsid w:val="0097407A"/>
    <w:rsid w:val="0099119F"/>
    <w:rsid w:val="00994689"/>
    <w:rsid w:val="009975A2"/>
    <w:rsid w:val="009B4D1C"/>
    <w:rsid w:val="009D440E"/>
    <w:rsid w:val="00A158EE"/>
    <w:rsid w:val="00AB27FF"/>
    <w:rsid w:val="00AD2BCE"/>
    <w:rsid w:val="00AE4D5F"/>
    <w:rsid w:val="00BB3EED"/>
    <w:rsid w:val="00C26FB6"/>
    <w:rsid w:val="00C606C1"/>
    <w:rsid w:val="00C759DC"/>
    <w:rsid w:val="00CE3E72"/>
    <w:rsid w:val="00CE50FA"/>
    <w:rsid w:val="00D00BDA"/>
    <w:rsid w:val="00D63BE9"/>
    <w:rsid w:val="00D7571E"/>
    <w:rsid w:val="00DA4A0C"/>
    <w:rsid w:val="00DB2A81"/>
    <w:rsid w:val="00DB4EB5"/>
    <w:rsid w:val="00E9421C"/>
    <w:rsid w:val="00F004A6"/>
    <w:rsid w:val="00F55512"/>
    <w:rsid w:val="00F7799F"/>
    <w:rsid w:val="00FC146E"/>
    <w:rsid w:val="00FE4F5A"/>
    <w:rsid w:val="00FE7D31"/>
    <w:rsid w:val="00FF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A4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4EB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5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D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1D47D-30BC-40F2-8192-CDBA24477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М.В.</dc:creator>
  <cp:lastModifiedBy>1</cp:lastModifiedBy>
  <cp:revision>22</cp:revision>
  <cp:lastPrinted>2022-04-14T13:08:00Z</cp:lastPrinted>
  <dcterms:created xsi:type="dcterms:W3CDTF">2022-03-22T07:32:00Z</dcterms:created>
  <dcterms:modified xsi:type="dcterms:W3CDTF">2022-04-14T13:08:00Z</dcterms:modified>
</cp:coreProperties>
</file>